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BB82" w14:textId="3A63CAF0" w:rsidR="000A5D90" w:rsidRDefault="000A5D90" w:rsidP="00CB737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SGA Agenda</w:t>
      </w:r>
    </w:p>
    <w:p w14:paraId="216D3055" w14:textId="573B43CC" w:rsidR="000A5D90" w:rsidRDefault="00DA0F94" w:rsidP="00CB73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CF6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943C5">
        <w:rPr>
          <w:rFonts w:ascii="Times New Roman" w:hAnsi="Times New Roman" w:cs="Times New Roman"/>
          <w:sz w:val="24"/>
          <w:szCs w:val="24"/>
        </w:rPr>
        <w:t>, 2021</w:t>
      </w:r>
    </w:p>
    <w:p w14:paraId="38F361CB" w14:textId="30952CD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Call to Order- 1:05 PM</w:t>
      </w:r>
    </w:p>
    <w:p w14:paraId="65E5C5DD" w14:textId="5D002858" w:rsidR="000A5D90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Verbal Roll Call</w:t>
      </w:r>
    </w:p>
    <w:p w14:paraId="4A84C201" w14:textId="59C53365" w:rsidR="000A5D90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7D517D9C" w14:textId="02DD984A" w:rsidR="00390784" w:rsidRDefault="00390784" w:rsidP="0039078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0784">
        <w:rPr>
          <w:rFonts w:ascii="Tim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="00390784" w:rsidRDefault="00390784" w:rsidP="0039078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Jakobi Harris</w:t>
      </w:r>
    </w:p>
    <w:p w14:paraId="7C761C98" w14:textId="30D1F56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Presidents Report:</w:t>
      </w:r>
    </w:p>
    <w:p w14:paraId="583893B2" w14:textId="688442F3" w:rsidR="00CB737C" w:rsidRPr="00CB737C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Message</w:t>
      </w:r>
    </w:p>
    <w:p w14:paraId="5F1D4E55" w14:textId="189D1CC9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Inspirational Quote of the Week: “</w:t>
      </w:r>
      <w:r w:rsidR="00A426FE">
        <w:rPr>
          <w:rFonts w:ascii="Times New Roman" w:hAnsi="Times New Roman" w:cs="Times New Roman"/>
          <w:sz w:val="24"/>
          <w:szCs w:val="24"/>
        </w:rPr>
        <w:t>Do not dwell in the past, do not dream of the future, concentrate the mind on the present moment</w:t>
      </w:r>
      <w:r>
        <w:rPr>
          <w:rFonts w:ascii="Times New Roman" w:hAnsi="Times New Roman" w:cs="Times New Roman"/>
          <w:sz w:val="24"/>
          <w:szCs w:val="24"/>
        </w:rPr>
        <w:t xml:space="preserve">.” – </w:t>
      </w:r>
      <w:r w:rsidR="00434846">
        <w:rPr>
          <w:rFonts w:ascii="Times New Roman" w:hAnsi="Times New Roman" w:cs="Times New Roman"/>
          <w:sz w:val="24"/>
          <w:szCs w:val="24"/>
        </w:rPr>
        <w:t>Buddha</w:t>
      </w:r>
    </w:p>
    <w:p w14:paraId="72717166" w14:textId="01A04340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792F576A" w14:textId="4C0230F0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 budget is </w:t>
      </w:r>
      <w:r w:rsidR="009C1DF6">
        <w:rPr>
          <w:rFonts w:ascii="Times New Roman" w:hAnsi="Times New Roman" w:cs="Times New Roman"/>
          <w:sz w:val="24"/>
          <w:szCs w:val="24"/>
        </w:rPr>
        <w:t>$</w:t>
      </w:r>
      <w:r w:rsidR="00F450BC">
        <w:rPr>
          <w:rFonts w:ascii="Times New Roman" w:hAnsi="Times New Roman" w:cs="Times New Roman"/>
          <w:sz w:val="24"/>
          <w:szCs w:val="24"/>
        </w:rPr>
        <w:t>26,650</w:t>
      </w:r>
    </w:p>
    <w:p w14:paraId="5732069E" w14:textId="593F2E43" w:rsidR="00304D3F" w:rsidRPr="00304D3F" w:rsidRDefault="000A5D90" w:rsidP="00304D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Dean of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Student’s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>eport</w:t>
      </w:r>
    </w:p>
    <w:p w14:paraId="75E07709" w14:textId="39760E50" w:rsidR="00CB737C" w:rsidRPr="00CB737C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Committee report</w:t>
      </w:r>
    </w:p>
    <w:p w14:paraId="010FF05A" w14:textId="7AACC8E6" w:rsidR="00CB737C" w:rsidRDefault="00CB737C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</w:t>
      </w:r>
    </w:p>
    <w:p w14:paraId="21AA1088" w14:textId="7EB727CF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178CB664" w14:textId="5103CC16" w:rsidR="00F450BC" w:rsidRDefault="00F450BC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Spotlight</w:t>
      </w:r>
    </w:p>
    <w:p w14:paraId="19B94B20" w14:textId="4AADBCFA" w:rsidR="008172C6" w:rsidRPr="008172C6" w:rsidRDefault="009402B6" w:rsidP="008172C6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 Alliance, BSU, </w:t>
      </w:r>
      <w:r w:rsidR="00390784">
        <w:rPr>
          <w:rFonts w:ascii="Times New Roman" w:hAnsi="Times New Roman" w:cs="Times New Roman"/>
          <w:sz w:val="24"/>
          <w:szCs w:val="24"/>
        </w:rPr>
        <w:t>Pre-Health</w:t>
      </w:r>
    </w:p>
    <w:p w14:paraId="17C4F6BE" w14:textId="5B2BF21C" w:rsid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36001704" w14:textId="3818B811" w:rsidR="00020286" w:rsidRDefault="00020286" w:rsidP="00E56A3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SGA elections on 4/13 – 4-15</w:t>
      </w:r>
    </w:p>
    <w:p w14:paraId="2B0598D4" w14:textId="275A3AF2" w:rsidR="00F450BC" w:rsidRDefault="00020286" w:rsidP="00F450B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Funding pulled on 4/9/2021</w:t>
      </w:r>
    </w:p>
    <w:p w14:paraId="518A0947" w14:textId="1A7D6682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Concerns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r w:rsidR="00F363E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>tudent Body</w:t>
      </w:r>
    </w:p>
    <w:p w14:paraId="14966E63" w14:textId="5D2549CC" w:rsidR="00D265EF" w:rsidRDefault="000A5D90" w:rsidP="00D265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Announcements</w:t>
      </w:r>
    </w:p>
    <w:p w14:paraId="2157889F" w14:textId="24973DF3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5C9620BA" w14:textId="19ED377C" w:rsidR="00845207" w:rsidRPr="00E16D05" w:rsidRDefault="00567849" w:rsidP="00B805BF">
      <w:pPr>
        <w:pStyle w:val="ListParagraph"/>
        <w:spacing w:line="48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1:20 pm</w:t>
      </w:r>
    </w:p>
    <w:sectPr w:rsidR="00845207" w:rsidRPr="00E1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F74AC"/>
    <w:multiLevelType w:val="hybridMultilevel"/>
    <w:tmpl w:val="07C6B680"/>
    <w:lvl w:ilvl="0" w:tplc="42A4E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976488"/>
    <w:multiLevelType w:val="hybridMultilevel"/>
    <w:tmpl w:val="3E3E43DA"/>
    <w:lvl w:ilvl="0" w:tplc="282EE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F2007"/>
    <w:multiLevelType w:val="hybridMultilevel"/>
    <w:tmpl w:val="5B30D0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4B0D804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1CF06A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730775E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21965"/>
    <w:multiLevelType w:val="hybridMultilevel"/>
    <w:tmpl w:val="EE9EDE08"/>
    <w:lvl w:ilvl="0" w:tplc="005E5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D3277A"/>
    <w:multiLevelType w:val="hybridMultilevel"/>
    <w:tmpl w:val="930CA698"/>
    <w:lvl w:ilvl="0" w:tplc="E95C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90"/>
    <w:rsid w:val="00020286"/>
    <w:rsid w:val="00032138"/>
    <w:rsid w:val="000344C8"/>
    <w:rsid w:val="00066E5D"/>
    <w:rsid w:val="000A5D90"/>
    <w:rsid w:val="000F1B7F"/>
    <w:rsid w:val="0012736E"/>
    <w:rsid w:val="001A72CD"/>
    <w:rsid w:val="00250087"/>
    <w:rsid w:val="00250E31"/>
    <w:rsid w:val="002A36FC"/>
    <w:rsid w:val="002B6E7A"/>
    <w:rsid w:val="00304D3F"/>
    <w:rsid w:val="00351683"/>
    <w:rsid w:val="00390784"/>
    <w:rsid w:val="003D6A3C"/>
    <w:rsid w:val="00402DA0"/>
    <w:rsid w:val="00434846"/>
    <w:rsid w:val="004A7C27"/>
    <w:rsid w:val="00527A79"/>
    <w:rsid w:val="005432C3"/>
    <w:rsid w:val="00567849"/>
    <w:rsid w:val="00640F48"/>
    <w:rsid w:val="006D01D7"/>
    <w:rsid w:val="00731919"/>
    <w:rsid w:val="007A3145"/>
    <w:rsid w:val="007B1C8B"/>
    <w:rsid w:val="008172C6"/>
    <w:rsid w:val="00845207"/>
    <w:rsid w:val="00846321"/>
    <w:rsid w:val="008A2BC3"/>
    <w:rsid w:val="008B0126"/>
    <w:rsid w:val="008D19A3"/>
    <w:rsid w:val="009402B6"/>
    <w:rsid w:val="00987B21"/>
    <w:rsid w:val="00990F48"/>
    <w:rsid w:val="009A1941"/>
    <w:rsid w:val="009C1DF6"/>
    <w:rsid w:val="009E37C8"/>
    <w:rsid w:val="00A426FE"/>
    <w:rsid w:val="00AA790A"/>
    <w:rsid w:val="00AB5EEB"/>
    <w:rsid w:val="00AC344E"/>
    <w:rsid w:val="00B03BBC"/>
    <w:rsid w:val="00B62B30"/>
    <w:rsid w:val="00B805BF"/>
    <w:rsid w:val="00BA24C2"/>
    <w:rsid w:val="00BF7C52"/>
    <w:rsid w:val="00C60B0A"/>
    <w:rsid w:val="00CB737C"/>
    <w:rsid w:val="00CF6074"/>
    <w:rsid w:val="00D265EF"/>
    <w:rsid w:val="00DA0F94"/>
    <w:rsid w:val="00DA2B7C"/>
    <w:rsid w:val="00E16D05"/>
    <w:rsid w:val="00E56A30"/>
    <w:rsid w:val="00E943C5"/>
    <w:rsid w:val="00F363E4"/>
    <w:rsid w:val="00F450BC"/>
    <w:rsid w:val="00F4601F"/>
    <w:rsid w:val="00F71245"/>
    <w:rsid w:val="00F87CAF"/>
    <w:rsid w:val="00FB5983"/>
    <w:rsid w:val="00F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AF64"/>
  <w15:chartTrackingRefBased/>
  <w15:docId w15:val="{35756AA3-4DEF-4951-A544-5889F9BE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B5E1-D6A3-41FF-A15B-88A0CA86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mrer1</dc:creator>
  <cp:keywords/>
  <dc:description/>
  <cp:lastModifiedBy>Jakobi Harris</cp:lastModifiedBy>
  <cp:revision>6</cp:revision>
  <dcterms:created xsi:type="dcterms:W3CDTF">2021-04-06T13:44:00Z</dcterms:created>
  <dcterms:modified xsi:type="dcterms:W3CDTF">2021-04-06T17:20:00Z</dcterms:modified>
</cp:coreProperties>
</file>